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DA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8363721" wp14:editId="02EDD99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716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C0E09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37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A871B" w14:textId="1D9A92CD" w:rsidR="00000000" w:rsidRDefault="00305082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41A1765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45BC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51CD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37A509" w14:textId="77777777" w:rsidR="00000000" w:rsidRDefault="00000000">
      <w:pPr>
        <w:pStyle w:val="NormalWeb"/>
      </w:pPr>
      <w:r>
        <w:rPr>
          <w:rStyle w:val="Forte"/>
        </w:rPr>
        <w:t>ESCOLA TÉCNICA ESTADUAL RUBENS DE FARIA E SOUZA – SOROCABA</w:t>
      </w:r>
    </w:p>
    <w:p w14:paraId="4AC324A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6136F0" w14:textId="77777777" w:rsidR="00000000" w:rsidRDefault="00000000">
      <w:pPr>
        <w:pStyle w:val="NormalWeb"/>
      </w:pPr>
      <w:r>
        <w:rPr>
          <w:rStyle w:val="Forte"/>
        </w:rPr>
        <w:t>EDITAL Nº 017/01/2025, PROCESSO Nº – PROCESSO Nº 136.00004465/2025–89</w:t>
      </w:r>
    </w:p>
    <w:p w14:paraId="1B857818" w14:textId="77777777" w:rsidR="00000000" w:rsidRDefault="00000000">
      <w:pPr>
        <w:pStyle w:val="NormalWeb"/>
      </w:pPr>
      <w:r>
        <w:t> </w:t>
      </w:r>
    </w:p>
    <w:p w14:paraId="6A5D019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0D11F125" w14:textId="77777777" w:rsidR="00000000" w:rsidRDefault="00000000">
      <w:pPr>
        <w:pStyle w:val="NormalWeb"/>
      </w:pPr>
      <w:r>
        <w:t> </w:t>
      </w:r>
    </w:p>
    <w:p w14:paraId="045CC747" w14:textId="77777777" w:rsidR="00000000" w:rsidRDefault="00000000">
      <w:pPr>
        <w:pStyle w:val="NormalWeb"/>
      </w:pPr>
      <w:r>
        <w:t>O Diretor da ESCOLA TÉCNICA ESTADUAL RUBENS DE FARIA E SOUZA,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655900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84822A" w14:textId="77777777" w:rsidR="00000000" w:rsidRDefault="00000000">
      <w:pPr>
        <w:pStyle w:val="NormalWeb"/>
      </w:pPr>
      <w:r>
        <w:t>3663 – SISTEMAS DE AUTOMAÇÃO (PARA A HABILITAÇÃO ELETRÔNICA)(ELETRÔNICA INTEGRADO AO ENSINO MÉDIO (MTEC – PROGRAMA NOVOTEC INTEGRADO))</w:t>
      </w:r>
    </w:p>
    <w:p w14:paraId="358262B2" w14:textId="77777777" w:rsidR="00000000" w:rsidRDefault="00000000">
      <w:pPr>
        <w:pStyle w:val="NormalWeb"/>
      </w:pPr>
      <w:r>
        <w:t> </w:t>
      </w:r>
    </w:p>
    <w:p w14:paraId="66110D8B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37418741" w14:textId="77777777" w:rsidR="00000000" w:rsidRDefault="00000000">
      <w:pPr>
        <w:pStyle w:val="NormalWeb"/>
      </w:pPr>
      <w:r>
        <w:lastRenderedPageBreak/>
        <w:t> </w:t>
      </w:r>
    </w:p>
    <w:p w14:paraId="67EEA8D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49CF62D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9/MARCUS VINICIUS MATHEUS BANZATTO/265080599/25869730899</w:t>
      </w:r>
    </w:p>
    <w:p w14:paraId="3AB3A91A" w14:textId="4E66557D" w:rsidR="00000000" w:rsidRDefault="00000000">
      <w:pPr>
        <w:pStyle w:val="NormalWeb"/>
      </w:pPr>
      <w:r>
        <w:t> </w:t>
      </w:r>
    </w:p>
    <w:p w14:paraId="196B1DC5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D61C171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A46F2B3" w14:textId="77777777" w:rsidR="00000000" w:rsidRDefault="00000000">
      <w:pPr>
        <w:pStyle w:val="NormalWeb"/>
      </w:pPr>
      <w:r>
        <w:t xml:space="preserve">3 / JOSMAR EUGENIO BISPO / 211991594 / 07279570828 / 32,25; </w:t>
      </w:r>
      <w:r>
        <w:br/>
        <w:t xml:space="preserve">12 / ANDRÉ LUIZ DE MELO CORREIA / 226806182 / 19289320885 / 31,62; </w:t>
      </w:r>
      <w:r>
        <w:br/>
        <w:t xml:space="preserve">6 / VALMIR TADEU FERNANDES / 14862670 / 04285010879 / 23,62; </w:t>
      </w:r>
      <w:r>
        <w:br/>
        <w:t xml:space="preserve">9 / MARCUS VINICIUS MATHEUS BANZATTO / 265080599 / 25869730899 / 22,00; </w:t>
      </w:r>
      <w:r>
        <w:br/>
        <w:t xml:space="preserve">1 / FÁBIO DE OLIVEIRA DANTAS / 30.619.480–6 / 27690826806 / 19,00; </w:t>
      </w:r>
      <w:r>
        <w:br/>
        <w:t xml:space="preserve">2 / JARDS MARTINS OLIVEIRA DE SOUZA / 253475958 / 16560963829 / 19,00; </w:t>
      </w:r>
      <w:r>
        <w:br/>
        <w:t xml:space="preserve">8 / PAULO RENATO MAXIMO DE SENA / 446457498 / 36685427833 / 17,00; </w:t>
      </w:r>
      <w:r>
        <w:br/>
        <w:t xml:space="preserve">7 / TIAGO FRANCISCO SAMPAIO / 352009524 / 30399290893 / 11,37; </w:t>
      </w:r>
      <w:r>
        <w:br/>
        <w:t xml:space="preserve">4 / WILSON GARROTE PORCEL JUNIOR / 16880803 / 07194615886 / 5,00; </w:t>
      </w:r>
      <w:r>
        <w:br/>
        <w:t xml:space="preserve">14 / RAPHAELA CARVALHO CRUZ / 381530528 / 39815582860 / 5,00; </w:t>
      </w:r>
    </w:p>
    <w:p w14:paraId="3ED9B763" w14:textId="77777777" w:rsidR="00000000" w:rsidRDefault="00000000">
      <w:pPr>
        <w:pStyle w:val="NormalWeb"/>
      </w:pPr>
      <w:r>
        <w:t> </w:t>
      </w:r>
    </w:p>
    <w:p w14:paraId="415D1C31" w14:textId="77777777" w:rsidR="00000000" w:rsidRDefault="00000000">
      <w:pPr>
        <w:pStyle w:val="NormalWeb"/>
      </w:pPr>
      <w:r>
        <w:t>A Prova de Métodos Pedagógicos será realizada na:</w:t>
      </w:r>
    </w:p>
    <w:p w14:paraId="2C0F6BB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RUBENS DE FARIA E SOUZA</w:t>
      </w:r>
    </w:p>
    <w:p w14:paraId="66A495EF" w14:textId="77777777" w:rsidR="00000000" w:rsidRDefault="00000000">
      <w:pPr>
        <w:pStyle w:val="NormalWeb"/>
      </w:pPr>
      <w:r>
        <w:rPr>
          <w:rStyle w:val="Forte"/>
        </w:rPr>
        <w:t xml:space="preserve">ENDEREÇO: AVENIDA COMENDADOR PEREIRA INÁCIO Nº 190 </w:t>
      </w:r>
      <w:r>
        <w:rPr>
          <w:b/>
          <w:bCs/>
        </w:rPr>
        <w:br/>
      </w:r>
      <w:r>
        <w:rPr>
          <w:rStyle w:val="Forte"/>
        </w:rPr>
        <w:t>BAIRRO: LAGEADO – CEP: 18030005 – CIDADE: SOROCABA</w:t>
      </w:r>
    </w:p>
    <w:p w14:paraId="5318EA15" w14:textId="77777777" w:rsidR="00000000" w:rsidRDefault="00000000">
      <w:pPr>
        <w:pStyle w:val="NormalWeb"/>
      </w:pPr>
      <w:r>
        <w:t> </w:t>
      </w:r>
    </w:p>
    <w:p w14:paraId="7DD915E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04/04/2025</w:t>
      </w:r>
    </w:p>
    <w:p w14:paraId="0C2AE6F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 horas</w:t>
      </w:r>
    </w:p>
    <w:p w14:paraId="64EB3851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EDC6A2C" w14:textId="77777777" w:rsidR="00000000" w:rsidRDefault="00000000">
      <w:pPr>
        <w:pStyle w:val="NormalWeb"/>
      </w:pPr>
      <w:r>
        <w:t> </w:t>
      </w:r>
    </w:p>
    <w:p w14:paraId="4942578B" w14:textId="77777777" w:rsidR="00C37299" w:rsidRDefault="00C37299">
      <w:pPr>
        <w:pStyle w:val="NormalWeb"/>
      </w:pPr>
    </w:p>
    <w:p w14:paraId="58E1DF4B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6C401AC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24F6E7F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Controladores lógicos programáveis – CLP: Estrutura e Tipos de linguagem;</w:t>
      </w:r>
    </w:p>
    <w:p w14:paraId="6C4EFF3C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Redes industriais: Estrutura básica, Noções sobre protocolos;</w:t>
      </w:r>
    </w:p>
    <w:p w14:paraId="2DA29FCD" w14:textId="77777777" w:rsidR="00000000" w:rsidRDefault="00000000">
      <w:pPr>
        <w:pStyle w:val="NormalWeb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Sensores industriais – características (barreiras fotoelétricas, capacitivos, célula de carga, indutivos, lasers, magnéticos, encoders, transdutores lineares, ultrassônicos).</w:t>
      </w:r>
    </w:p>
    <w:p w14:paraId="52D950D1" w14:textId="77777777" w:rsidR="00000000" w:rsidRDefault="00000000">
      <w:pPr>
        <w:pStyle w:val="NormalWeb"/>
      </w:pPr>
      <w:r>
        <w:t> </w:t>
      </w:r>
    </w:p>
    <w:p w14:paraId="75FE377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4A3C73F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A1F9A1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9668ABD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9FA08F3" w14:textId="7258CC59" w:rsidR="00432662" w:rsidRDefault="00000000" w:rsidP="00A03C63">
      <w:pPr>
        <w:pStyle w:val="NormalWeb"/>
      </w:pPr>
      <w:r>
        <w:t> </w:t>
      </w:r>
    </w:p>
    <w:sectPr w:rsidR="00432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34253"/>
    <w:multiLevelType w:val="multilevel"/>
    <w:tmpl w:val="4690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80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99"/>
    <w:rsid w:val="00305082"/>
    <w:rsid w:val="00432662"/>
    <w:rsid w:val="004E70BB"/>
    <w:rsid w:val="00A03C63"/>
    <w:rsid w:val="00C3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A2770"/>
  <w15:chartTrackingRefBased/>
  <w15:docId w15:val="{F700C222-FB62-461F-A145-C8162652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2025-03-21T18:21:00Z</dcterms:created>
  <dcterms:modified xsi:type="dcterms:W3CDTF">2025-03-21T18:21:00Z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2025-03-21T18:21:22Z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0fdc369a-653f-4b35-9808-8319903cc99a</vt:lpwstr>
  </property>
  <property fmtid="{D5CDD505-2E9C-101B-9397-08002B2CF9AE}" pid="8" name="MSIP_Label_ff380b4d-8a71-4241-982c-3816ad3ce8fc_ContentBits">
    <vt:lpwstr>0</vt:lpwstr>
  </property>
</Properties>
</file>